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05" w:rsidRPr="00006005" w:rsidRDefault="00006005" w:rsidP="00006005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600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D6460" w:rsidRPr="007D6460" w:rsidRDefault="007D6460" w:rsidP="007D646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D64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800100"/>
            <wp:effectExtent l="0" t="0" r="9525" b="0"/>
            <wp:docPr id="2" name="Рисунок 1" descr="Котласский район (проект-2009) одно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асский район (проект-2009) одноцвет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60" w:rsidRPr="007D6460" w:rsidRDefault="007D6460" w:rsidP="007D6460">
      <w:pPr>
        <w:spacing w:after="0" w:line="240" w:lineRule="auto"/>
        <w:ind w:left="-540" w:right="-6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60">
        <w:rPr>
          <w:rFonts w:ascii="Times New Roman" w:hAnsi="Times New Roman" w:cs="Times New Roman"/>
          <w:b/>
          <w:sz w:val="28"/>
          <w:szCs w:val="28"/>
        </w:rPr>
        <w:t>АДМИНИСТРАЦИЯ КОТЛАССКОГО МУНИЦИПАЛЬНОГО ОКРУГА АРХАНГЕЛЬСКОЙ ОБЛАСТИ</w:t>
      </w:r>
    </w:p>
    <w:p w:rsidR="007D6460" w:rsidRPr="007D6460" w:rsidRDefault="007D6460" w:rsidP="007D6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460" w:rsidRPr="007D6460" w:rsidRDefault="007D6460" w:rsidP="007D6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60">
        <w:rPr>
          <w:rFonts w:ascii="Times New Roman" w:hAnsi="Times New Roman" w:cs="Times New Roman"/>
          <w:b/>
          <w:sz w:val="28"/>
          <w:szCs w:val="28"/>
        </w:rPr>
        <w:t>ФИНАНСОВОЕ УПРАВЛЕНИЕ</w:t>
      </w:r>
    </w:p>
    <w:p w:rsidR="007D6460" w:rsidRPr="007D6460" w:rsidRDefault="007D6460" w:rsidP="007D646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6460" w:rsidRPr="007D6460" w:rsidRDefault="007D6460" w:rsidP="007D646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D6460">
        <w:rPr>
          <w:rFonts w:ascii="Times New Roman" w:hAnsi="Times New Roman" w:cs="Times New Roman"/>
          <w:b/>
          <w:bCs/>
          <w:sz w:val="28"/>
          <w:szCs w:val="28"/>
        </w:rPr>
        <w:t>НАЧАЛЬНИК ФИНАНСОВОГО УПРАВЛЕНИЯ</w:t>
      </w:r>
    </w:p>
    <w:p w:rsidR="007D6460" w:rsidRPr="007D6460" w:rsidRDefault="007D6460" w:rsidP="007D646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6460" w:rsidRPr="007D6460" w:rsidRDefault="007D6460" w:rsidP="007D646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D6460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D6460" w:rsidRPr="007D6460" w:rsidRDefault="007D6460" w:rsidP="007D646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6460" w:rsidRPr="007D6460" w:rsidRDefault="00CD5BF4" w:rsidP="007D6460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60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0BBB" w:rsidRPr="00CD5BF4">
        <w:rPr>
          <w:rFonts w:ascii="Times New Roman" w:hAnsi="Times New Roman" w:cs="Times New Roman"/>
          <w:sz w:val="28"/>
          <w:szCs w:val="28"/>
        </w:rPr>
        <w:t xml:space="preserve"> </w:t>
      </w:r>
      <w:r w:rsidR="00006005">
        <w:rPr>
          <w:rFonts w:ascii="Times New Roman" w:hAnsi="Times New Roman" w:cs="Times New Roman"/>
          <w:sz w:val="28"/>
          <w:szCs w:val="28"/>
        </w:rPr>
        <w:t>_________</w:t>
      </w:r>
      <w:r w:rsidR="007D6460" w:rsidRPr="00CD5BF4">
        <w:rPr>
          <w:rFonts w:ascii="Times New Roman" w:hAnsi="Times New Roman" w:cs="Times New Roman"/>
          <w:sz w:val="28"/>
          <w:szCs w:val="28"/>
        </w:rPr>
        <w:t>2023</w:t>
      </w:r>
      <w:r w:rsidR="007D6460" w:rsidRPr="007D6460">
        <w:rPr>
          <w:rFonts w:ascii="Times New Roman" w:hAnsi="Times New Roman" w:cs="Times New Roman"/>
          <w:sz w:val="28"/>
          <w:szCs w:val="28"/>
        </w:rPr>
        <w:t xml:space="preserve"> г.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6460" w:rsidRPr="007D64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80BBB">
        <w:rPr>
          <w:rFonts w:ascii="Times New Roman" w:hAnsi="Times New Roman" w:cs="Times New Roman"/>
          <w:sz w:val="28"/>
          <w:szCs w:val="28"/>
        </w:rPr>
        <w:t xml:space="preserve">  </w:t>
      </w:r>
      <w:r w:rsidR="007D6460" w:rsidRPr="007D6460">
        <w:rPr>
          <w:rFonts w:ascii="Times New Roman" w:hAnsi="Times New Roman" w:cs="Times New Roman"/>
          <w:sz w:val="28"/>
          <w:szCs w:val="28"/>
        </w:rPr>
        <w:t xml:space="preserve">    </w:t>
      </w:r>
      <w:r w:rsidR="007D6460" w:rsidRPr="00810538">
        <w:rPr>
          <w:rFonts w:ascii="Times New Roman" w:hAnsi="Times New Roman" w:cs="Times New Roman"/>
          <w:sz w:val="28"/>
          <w:szCs w:val="28"/>
        </w:rPr>
        <w:t xml:space="preserve">№ </w:t>
      </w:r>
      <w:r w:rsidR="00006005">
        <w:rPr>
          <w:rFonts w:ascii="Times New Roman" w:hAnsi="Times New Roman" w:cs="Times New Roman"/>
          <w:sz w:val="28"/>
          <w:szCs w:val="28"/>
        </w:rPr>
        <w:t>____</w:t>
      </w:r>
    </w:p>
    <w:p w:rsidR="007D6460" w:rsidRDefault="007D6460" w:rsidP="007D6460">
      <w:pPr>
        <w:pStyle w:val="ConsPlusNormal"/>
        <w:spacing w:line="360" w:lineRule="exact"/>
        <w:ind w:firstLine="709"/>
        <w:jc w:val="center"/>
        <w:rPr>
          <w:rStyle w:val="2"/>
          <w:i w:val="0"/>
          <w:sz w:val="28"/>
          <w:szCs w:val="28"/>
        </w:rPr>
      </w:pPr>
    </w:p>
    <w:p w:rsidR="007D6460" w:rsidRPr="002230DC" w:rsidRDefault="002230DC" w:rsidP="007D6460">
      <w:pPr>
        <w:pStyle w:val="ConsPlusNormal"/>
        <w:spacing w:line="360" w:lineRule="exact"/>
        <w:jc w:val="center"/>
        <w:rPr>
          <w:rStyle w:val="2"/>
          <w:i w:val="0"/>
          <w:sz w:val="28"/>
          <w:szCs w:val="28"/>
        </w:rPr>
      </w:pPr>
      <w:r w:rsidRPr="002230DC">
        <w:rPr>
          <w:rStyle w:val="2"/>
          <w:i w:val="0"/>
          <w:sz w:val="28"/>
          <w:szCs w:val="28"/>
        </w:rPr>
        <w:t xml:space="preserve">Об утверждении Порядка </w:t>
      </w:r>
      <w:r w:rsidR="00586AE0">
        <w:rPr>
          <w:rStyle w:val="2"/>
          <w:i w:val="0"/>
          <w:sz w:val="28"/>
          <w:szCs w:val="28"/>
        </w:rPr>
        <w:t xml:space="preserve">об отзыве лимитов бюджетных обязательств и бюджетных ассигнований на плановый период </w:t>
      </w:r>
      <w:r w:rsidR="007D6460" w:rsidRPr="002230DC">
        <w:rPr>
          <w:rStyle w:val="2"/>
          <w:i w:val="0"/>
          <w:sz w:val="28"/>
          <w:szCs w:val="28"/>
        </w:rPr>
        <w:t>в 2023 году</w:t>
      </w:r>
    </w:p>
    <w:p w:rsidR="007D6460" w:rsidRPr="002230DC" w:rsidRDefault="007D6460" w:rsidP="007D6460">
      <w:pPr>
        <w:pStyle w:val="a3"/>
        <w:rPr>
          <w:sz w:val="28"/>
          <w:szCs w:val="28"/>
        </w:rPr>
      </w:pPr>
    </w:p>
    <w:p w:rsidR="00C0711D" w:rsidRPr="002230DC" w:rsidRDefault="00C0711D" w:rsidP="00947E48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BB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B1C75">
        <w:rPr>
          <w:rFonts w:ascii="Times New Roman" w:hAnsi="Times New Roman" w:cs="Times New Roman"/>
          <w:sz w:val="28"/>
          <w:szCs w:val="28"/>
        </w:rPr>
        <w:t>доведения показателей сводной бюджетной росписи, бюджетных ассигнований и лимитов бюджетных обязательств на основании решения Собрания депутатов</w:t>
      </w:r>
      <w:r w:rsidR="006B1C75" w:rsidRPr="00C77AD6">
        <w:rPr>
          <w:rFonts w:ascii="Times New Roman" w:hAnsi="Times New Roman" w:cs="Times New Roman"/>
          <w:sz w:val="28"/>
          <w:szCs w:val="28"/>
        </w:rPr>
        <w:t xml:space="preserve"> </w:t>
      </w:r>
      <w:r w:rsidR="006B1C75">
        <w:rPr>
          <w:rFonts w:ascii="Times New Roman" w:hAnsi="Times New Roman" w:cs="Times New Roman"/>
          <w:sz w:val="28"/>
          <w:szCs w:val="28"/>
        </w:rPr>
        <w:t xml:space="preserve">Котласского муниципального округа Архангельской области </w:t>
      </w:r>
      <w:r w:rsidR="006B1C75" w:rsidRPr="00C77AD6">
        <w:rPr>
          <w:rFonts w:ascii="Times New Roman" w:hAnsi="Times New Roman" w:cs="Times New Roman"/>
          <w:sz w:val="28"/>
          <w:szCs w:val="28"/>
        </w:rPr>
        <w:t>о бюдже</w:t>
      </w:r>
      <w:r w:rsidR="006B1C75">
        <w:rPr>
          <w:rFonts w:ascii="Times New Roman" w:hAnsi="Times New Roman" w:cs="Times New Roman"/>
          <w:sz w:val="28"/>
          <w:szCs w:val="28"/>
        </w:rPr>
        <w:t xml:space="preserve">те </w:t>
      </w:r>
      <w:r w:rsidR="00787CFE">
        <w:rPr>
          <w:rFonts w:ascii="Times New Roman" w:hAnsi="Times New Roman" w:cs="Times New Roman"/>
          <w:sz w:val="28"/>
          <w:szCs w:val="28"/>
        </w:rPr>
        <w:t>Котласского муниципального округа Архангельской области</w:t>
      </w:r>
      <w:r w:rsidR="00787CFE" w:rsidRPr="00C77AD6">
        <w:rPr>
          <w:rFonts w:ascii="Times New Roman" w:hAnsi="Times New Roman" w:cs="Times New Roman"/>
          <w:sz w:val="28"/>
          <w:szCs w:val="28"/>
        </w:rPr>
        <w:t xml:space="preserve"> </w:t>
      </w:r>
      <w:r w:rsidR="006B1C75" w:rsidRPr="00C77AD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E80BBB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230DC" w:rsidRPr="00586AE0" w:rsidRDefault="002230DC" w:rsidP="00E80BBB">
      <w:pPr>
        <w:pStyle w:val="ConsPlusNormal"/>
        <w:numPr>
          <w:ilvl w:val="0"/>
          <w:numId w:val="5"/>
        </w:numPr>
        <w:spacing w:line="360" w:lineRule="exact"/>
        <w:ind w:left="0" w:firstLine="426"/>
        <w:jc w:val="both"/>
        <w:rPr>
          <w:rStyle w:val="2"/>
          <w:b w:val="0"/>
          <w:i w:val="0"/>
          <w:sz w:val="28"/>
          <w:szCs w:val="28"/>
        </w:rPr>
      </w:pPr>
      <w:r w:rsidRPr="002230DC">
        <w:rPr>
          <w:rFonts w:ascii="Times New Roman" w:hAnsi="Times New Roman" w:cs="Times New Roman"/>
          <w:sz w:val="28"/>
          <w:szCs w:val="28"/>
        </w:rPr>
        <w:t>Утвердить Порядок</w:t>
      </w:r>
      <w:r w:rsidRPr="002230DC">
        <w:rPr>
          <w:rStyle w:val="2"/>
          <w:b w:val="0"/>
          <w:i w:val="0"/>
          <w:sz w:val="28"/>
          <w:szCs w:val="28"/>
        </w:rPr>
        <w:t xml:space="preserve"> </w:t>
      </w:r>
      <w:r w:rsidR="00586AE0" w:rsidRPr="00586AE0">
        <w:rPr>
          <w:rStyle w:val="2"/>
          <w:b w:val="0"/>
          <w:i w:val="0"/>
          <w:sz w:val="28"/>
          <w:szCs w:val="28"/>
        </w:rPr>
        <w:t>об отзыве лимитов бюджетных обязательств и бюджетных ассигнований на плановый период в 2023 году</w:t>
      </w:r>
      <w:r w:rsidRPr="00586AE0">
        <w:rPr>
          <w:rStyle w:val="2"/>
          <w:b w:val="0"/>
          <w:i w:val="0"/>
          <w:sz w:val="28"/>
          <w:szCs w:val="28"/>
        </w:rPr>
        <w:t>.</w:t>
      </w:r>
    </w:p>
    <w:p w:rsidR="00E80BBB" w:rsidRPr="00730EFB" w:rsidRDefault="00E80BBB" w:rsidP="00E80BBB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0EFB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30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730EFB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0EF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730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0EFB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730EFB">
        <w:rPr>
          <w:rFonts w:ascii="Times New Roman" w:hAnsi="Times New Roman" w:cs="Times New Roman"/>
          <w:sz w:val="28"/>
          <w:szCs w:val="28"/>
        </w:rPr>
        <w:t>и подлежит размещению на сайте Котласск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0E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0EFB">
        <w:rPr>
          <w:rFonts w:ascii="Times New Roman" w:hAnsi="Times New Roman" w:cs="Times New Roman"/>
          <w:sz w:val="28"/>
          <w:szCs w:val="28"/>
        </w:rPr>
        <w:t xml:space="preserve"> </w:t>
      </w:r>
      <w:r w:rsidRPr="000E0461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730E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0711D" w:rsidRDefault="00C0711D" w:rsidP="00E80BB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30DC" w:rsidRDefault="002230DC" w:rsidP="00E80BB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30DC" w:rsidRDefault="002230DC" w:rsidP="002230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30DC" w:rsidRPr="002230DC" w:rsidRDefault="002230DC" w:rsidP="002230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230DC"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2230DC"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2230DC" w:rsidRPr="002230DC" w:rsidRDefault="002230DC" w:rsidP="002230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0DC">
        <w:rPr>
          <w:rFonts w:ascii="Times New Roman" w:hAnsi="Times New Roman" w:cs="Times New Roman"/>
          <w:bCs/>
          <w:sz w:val="28"/>
          <w:szCs w:val="28"/>
        </w:rPr>
        <w:t xml:space="preserve">начальника финансового управления        </w:t>
      </w:r>
      <w:r w:rsidR="00E80BBB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2230D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A444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2230D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A444F">
        <w:rPr>
          <w:rFonts w:ascii="Times New Roman" w:hAnsi="Times New Roman" w:cs="Times New Roman"/>
          <w:bCs/>
          <w:sz w:val="28"/>
          <w:szCs w:val="28"/>
        </w:rPr>
        <w:t xml:space="preserve">Е.Ю. </w:t>
      </w:r>
      <w:proofErr w:type="spellStart"/>
      <w:r w:rsidR="00AA444F">
        <w:rPr>
          <w:rFonts w:ascii="Times New Roman" w:hAnsi="Times New Roman" w:cs="Times New Roman"/>
          <w:bCs/>
          <w:sz w:val="28"/>
          <w:szCs w:val="28"/>
        </w:rPr>
        <w:t>Ядрихинская</w:t>
      </w:r>
      <w:proofErr w:type="spellEnd"/>
    </w:p>
    <w:p w:rsidR="00C0711D" w:rsidRDefault="00C0711D" w:rsidP="00C0711D">
      <w:pPr>
        <w:pStyle w:val="ConsPlusTitle"/>
        <w:spacing w:line="360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711D" w:rsidRDefault="00C0711D" w:rsidP="00C0711D">
      <w:pPr>
        <w:pStyle w:val="ConsPlusTitle"/>
        <w:spacing w:line="360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30DC" w:rsidRDefault="002230DC" w:rsidP="002230D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230DC" w:rsidRPr="00F80C7C" w:rsidRDefault="002230DC" w:rsidP="002230D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80C7C">
        <w:rPr>
          <w:rFonts w:ascii="Times New Roman" w:hAnsi="Times New Roman" w:cs="Times New Roman"/>
          <w:sz w:val="20"/>
        </w:rPr>
        <w:t>Исполнитель</w:t>
      </w:r>
    </w:p>
    <w:p w:rsidR="002230DC" w:rsidRPr="008A6D38" w:rsidRDefault="002230DC" w:rsidP="002230DC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spellStart"/>
      <w:r w:rsidRPr="00F80C7C">
        <w:rPr>
          <w:rFonts w:ascii="Times New Roman" w:hAnsi="Times New Roman" w:cs="Times New Roman"/>
          <w:sz w:val="20"/>
        </w:rPr>
        <w:t>Ядрихинская</w:t>
      </w:r>
      <w:proofErr w:type="spellEnd"/>
      <w:r w:rsidRPr="00F80C7C">
        <w:rPr>
          <w:rFonts w:ascii="Times New Roman" w:hAnsi="Times New Roman" w:cs="Times New Roman"/>
          <w:sz w:val="20"/>
        </w:rPr>
        <w:t xml:space="preserve"> Е.Ю., (81837) 2-</w:t>
      </w:r>
      <w:r w:rsidRPr="008A6D38">
        <w:rPr>
          <w:rFonts w:ascii="Times New Roman" w:hAnsi="Times New Roman" w:cs="Times New Roman"/>
          <w:sz w:val="20"/>
        </w:rPr>
        <w:t>01</w:t>
      </w:r>
      <w:r w:rsidRPr="00F80C7C">
        <w:rPr>
          <w:rFonts w:ascii="Times New Roman" w:hAnsi="Times New Roman" w:cs="Times New Roman"/>
          <w:sz w:val="20"/>
        </w:rPr>
        <w:t>-</w:t>
      </w:r>
      <w:r w:rsidRPr="008A6D38">
        <w:rPr>
          <w:rFonts w:ascii="Times New Roman" w:hAnsi="Times New Roman" w:cs="Times New Roman"/>
          <w:sz w:val="20"/>
        </w:rPr>
        <w:t>49</w:t>
      </w:r>
    </w:p>
    <w:p w:rsidR="00C0711D" w:rsidRDefault="00C0711D" w:rsidP="00C0711D">
      <w:pPr>
        <w:pStyle w:val="ConsPlusTitle"/>
        <w:spacing w:line="360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BBB" w:rsidRDefault="00E80BBB" w:rsidP="00952F1B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AE0" w:rsidRDefault="00586AE0" w:rsidP="00952F1B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AE0" w:rsidRDefault="00586AE0" w:rsidP="00952F1B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AE0" w:rsidRDefault="00586AE0" w:rsidP="00952F1B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1ECB" w:rsidRPr="00F80C7C" w:rsidRDefault="00A41ECB" w:rsidP="00952F1B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0C7C">
        <w:rPr>
          <w:rFonts w:ascii="Times New Roman" w:hAnsi="Times New Roman" w:cs="Times New Roman"/>
          <w:sz w:val="28"/>
          <w:szCs w:val="28"/>
        </w:rPr>
        <w:t>Утвержден</w:t>
      </w:r>
    </w:p>
    <w:p w:rsidR="002230DC" w:rsidRPr="00034096" w:rsidRDefault="00A41ECB" w:rsidP="00952F1B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администрации Котласского муниципального </w:t>
      </w:r>
      <w:r w:rsidRPr="000E0461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952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4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A444F">
        <w:rPr>
          <w:rFonts w:ascii="Times New Roman" w:hAnsi="Times New Roman" w:cs="Times New Roman"/>
          <w:sz w:val="28"/>
          <w:szCs w:val="28"/>
        </w:rPr>
        <w:t xml:space="preserve"> </w:t>
      </w:r>
      <w:r w:rsidR="00006005">
        <w:rPr>
          <w:rFonts w:ascii="Times New Roman" w:hAnsi="Times New Roman" w:cs="Times New Roman"/>
          <w:sz w:val="28"/>
          <w:szCs w:val="28"/>
        </w:rPr>
        <w:t xml:space="preserve"> </w:t>
      </w:r>
      <w:r w:rsidR="00034096" w:rsidRPr="00AA444F">
        <w:rPr>
          <w:rFonts w:ascii="Times New Roman" w:hAnsi="Times New Roman" w:cs="Times New Roman"/>
          <w:sz w:val="28"/>
          <w:szCs w:val="28"/>
        </w:rPr>
        <w:t xml:space="preserve">№ </w:t>
      </w:r>
      <w:r w:rsidR="000035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30DC" w:rsidRDefault="002230DC" w:rsidP="00C0711D">
      <w:pPr>
        <w:pStyle w:val="ConsPlusTitle"/>
        <w:spacing w:line="360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1E16" w:rsidRDefault="008335AB" w:rsidP="0086086D">
      <w:pPr>
        <w:spacing w:after="0" w:line="240" w:lineRule="auto"/>
        <w:ind w:firstLine="284"/>
        <w:jc w:val="center"/>
        <w:rPr>
          <w:rStyle w:val="2"/>
          <w:rFonts w:eastAsiaTheme="minorEastAsia"/>
          <w:i w:val="0"/>
          <w:sz w:val="28"/>
          <w:szCs w:val="28"/>
        </w:rPr>
      </w:pPr>
      <w:r w:rsidRPr="008335AB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8335AB">
        <w:rPr>
          <w:rStyle w:val="2"/>
          <w:rFonts w:eastAsiaTheme="minorEastAsia"/>
          <w:b w:val="0"/>
          <w:i w:val="0"/>
          <w:sz w:val="28"/>
          <w:szCs w:val="28"/>
        </w:rPr>
        <w:t xml:space="preserve"> </w:t>
      </w:r>
      <w:r w:rsidRPr="008335AB">
        <w:rPr>
          <w:rStyle w:val="2"/>
          <w:rFonts w:eastAsiaTheme="minorEastAsia"/>
          <w:i w:val="0"/>
          <w:sz w:val="28"/>
          <w:szCs w:val="28"/>
        </w:rPr>
        <w:t>об отзыве лимитов бюджетных обязательств и бюджетных ассигнований на плановый период в 2023 году</w:t>
      </w:r>
    </w:p>
    <w:p w:rsidR="008335AB" w:rsidRPr="008335AB" w:rsidRDefault="008335AB" w:rsidP="008335AB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65D1E" w:rsidRPr="00C77AD6" w:rsidRDefault="00D51E16" w:rsidP="005610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7AD6">
        <w:rPr>
          <w:rFonts w:ascii="Times New Roman" w:hAnsi="Times New Roman" w:cs="Times New Roman"/>
          <w:sz w:val="28"/>
          <w:szCs w:val="28"/>
        </w:rPr>
        <w:t>.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D1E" w:rsidRPr="00C77AD6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8335AB" w:rsidRPr="008335AB">
        <w:rPr>
          <w:rStyle w:val="2"/>
          <w:rFonts w:eastAsiaTheme="minorEastAsia"/>
          <w:b w:val="0"/>
          <w:i w:val="0"/>
          <w:sz w:val="28"/>
          <w:szCs w:val="28"/>
        </w:rPr>
        <w:t>лимитов бюджетных обязательств и бюджетных ассигнований</w:t>
      </w:r>
      <w:r w:rsidR="008335AB" w:rsidRPr="00833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D1E" w:rsidRPr="00C77AD6">
        <w:rPr>
          <w:rFonts w:ascii="Times New Roman" w:hAnsi="Times New Roman" w:cs="Times New Roman"/>
          <w:sz w:val="28"/>
          <w:szCs w:val="28"/>
        </w:rPr>
        <w:t>планового периода</w:t>
      </w:r>
      <w:r w:rsidR="00FE69CC">
        <w:rPr>
          <w:rFonts w:ascii="Times New Roman" w:hAnsi="Times New Roman" w:cs="Times New Roman"/>
          <w:sz w:val="28"/>
          <w:szCs w:val="28"/>
        </w:rPr>
        <w:t>,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C77AD6">
        <w:rPr>
          <w:rFonts w:ascii="Times New Roman" w:hAnsi="Times New Roman" w:cs="Times New Roman"/>
          <w:sz w:val="28"/>
          <w:szCs w:val="28"/>
        </w:rPr>
        <w:t xml:space="preserve"> </w:t>
      </w:r>
      <w:r w:rsidR="00065D1E" w:rsidRPr="00C77AD6">
        <w:rPr>
          <w:rFonts w:ascii="Times New Roman" w:hAnsi="Times New Roman" w:cs="Times New Roman"/>
          <w:sz w:val="28"/>
          <w:szCs w:val="28"/>
        </w:rPr>
        <w:t>с принятым в текущем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 финансовом году </w:t>
      </w:r>
      <w:r w:rsidR="00B94DBE">
        <w:rPr>
          <w:rFonts w:ascii="Times New Roman" w:hAnsi="Times New Roman" w:cs="Times New Roman"/>
          <w:sz w:val="28"/>
          <w:szCs w:val="28"/>
        </w:rPr>
        <w:t xml:space="preserve"> (далее – текущий финансовый год) </w:t>
      </w:r>
      <w:r w:rsidR="00FE69CC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 </w:t>
      </w:r>
      <w:r w:rsidR="008A4276">
        <w:rPr>
          <w:rFonts w:ascii="Times New Roman" w:hAnsi="Times New Roman" w:cs="Times New Roman"/>
          <w:sz w:val="28"/>
          <w:szCs w:val="28"/>
        </w:rPr>
        <w:t>Котласск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A427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A4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8A4276">
        <w:rPr>
          <w:rFonts w:ascii="Times New Roman" w:hAnsi="Times New Roman" w:cs="Times New Roman"/>
          <w:sz w:val="28"/>
          <w:szCs w:val="28"/>
        </w:rPr>
        <w:t xml:space="preserve"> </w:t>
      </w:r>
      <w:r w:rsidR="00065D1E" w:rsidRPr="00C77AD6">
        <w:rPr>
          <w:rFonts w:ascii="Times New Roman" w:hAnsi="Times New Roman" w:cs="Times New Roman"/>
          <w:sz w:val="28"/>
          <w:szCs w:val="28"/>
        </w:rPr>
        <w:t>о бюдже</w:t>
      </w:r>
      <w:r w:rsidR="00FE69CC">
        <w:rPr>
          <w:rFonts w:ascii="Times New Roman" w:hAnsi="Times New Roman" w:cs="Times New Roman"/>
          <w:sz w:val="28"/>
          <w:szCs w:val="28"/>
        </w:rPr>
        <w:t>те</w:t>
      </w:r>
      <w:r w:rsidR="00787CFE">
        <w:rPr>
          <w:rFonts w:ascii="Times New Roman" w:hAnsi="Times New Roman" w:cs="Times New Roman"/>
          <w:sz w:val="28"/>
          <w:szCs w:val="28"/>
        </w:rPr>
        <w:t xml:space="preserve"> Котласского муниципального округа Архангельской области</w:t>
      </w:r>
      <w:r w:rsidR="00C77AD6">
        <w:rPr>
          <w:rFonts w:ascii="Times New Roman" w:hAnsi="Times New Roman" w:cs="Times New Roman"/>
          <w:sz w:val="28"/>
          <w:szCs w:val="28"/>
        </w:rPr>
        <w:t xml:space="preserve"> </w:t>
      </w:r>
      <w:r w:rsidR="00065D1E" w:rsidRPr="00C77AD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FE69CC">
        <w:rPr>
          <w:rFonts w:ascii="Times New Roman" w:hAnsi="Times New Roman" w:cs="Times New Roman"/>
          <w:sz w:val="28"/>
          <w:szCs w:val="28"/>
        </w:rPr>
        <w:t>,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C77AD6">
        <w:rPr>
          <w:rFonts w:ascii="Times New Roman" w:hAnsi="Times New Roman" w:cs="Times New Roman"/>
          <w:sz w:val="28"/>
          <w:szCs w:val="28"/>
        </w:rPr>
        <w:t xml:space="preserve"> </w:t>
      </w:r>
      <w:r w:rsidR="00FE69CC">
        <w:rPr>
          <w:rFonts w:ascii="Times New Roman" w:hAnsi="Times New Roman" w:cs="Times New Roman"/>
          <w:sz w:val="28"/>
          <w:szCs w:val="28"/>
        </w:rPr>
        <w:t>в следующем порядке:</w:t>
      </w:r>
      <w:proofErr w:type="gramEnd"/>
    </w:p>
    <w:p w:rsidR="00065D1E" w:rsidRPr="00C77AD6" w:rsidRDefault="00D51E16" w:rsidP="005610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.1. После принятия в текущем финансовом году </w:t>
      </w:r>
      <w:r w:rsidR="00FE69CC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="00B94DBE">
        <w:rPr>
          <w:rFonts w:ascii="Times New Roman" w:hAnsi="Times New Roman" w:cs="Times New Roman"/>
          <w:sz w:val="28"/>
          <w:szCs w:val="28"/>
        </w:rPr>
        <w:t xml:space="preserve"> Котласского муниципального округа Архангельской области </w:t>
      </w:r>
      <w:r w:rsidR="00B94DBE" w:rsidRPr="00C77AD6">
        <w:rPr>
          <w:rFonts w:ascii="Times New Roman" w:hAnsi="Times New Roman" w:cs="Times New Roman"/>
          <w:sz w:val="28"/>
          <w:szCs w:val="28"/>
        </w:rPr>
        <w:t>о бюдже</w:t>
      </w:r>
      <w:r w:rsidR="00B94DBE">
        <w:rPr>
          <w:rFonts w:ascii="Times New Roman" w:hAnsi="Times New Roman" w:cs="Times New Roman"/>
          <w:sz w:val="28"/>
          <w:szCs w:val="28"/>
        </w:rPr>
        <w:t>те</w:t>
      </w:r>
      <w:r w:rsidR="0010349F">
        <w:rPr>
          <w:rFonts w:ascii="Times New Roman" w:hAnsi="Times New Roman" w:cs="Times New Roman"/>
          <w:sz w:val="28"/>
          <w:szCs w:val="28"/>
        </w:rPr>
        <w:t xml:space="preserve"> </w:t>
      </w:r>
      <w:r w:rsidR="0010349F" w:rsidRPr="0010349F">
        <w:rPr>
          <w:rFonts w:ascii="Times New Roman" w:hAnsi="Times New Roman" w:cs="Times New Roman"/>
          <w:color w:val="000000" w:themeColor="text1"/>
          <w:sz w:val="28"/>
          <w:szCs w:val="28"/>
        </w:rPr>
        <w:t>Котласского муниципального округа Архангельской области</w:t>
      </w:r>
      <w:r w:rsidR="00B94DBE">
        <w:rPr>
          <w:rFonts w:ascii="Times New Roman" w:hAnsi="Times New Roman" w:cs="Times New Roman"/>
          <w:sz w:val="28"/>
          <w:szCs w:val="28"/>
        </w:rPr>
        <w:t xml:space="preserve"> </w:t>
      </w:r>
      <w:r w:rsidR="00B94DBE" w:rsidRPr="00C77AD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FE69CC">
        <w:rPr>
          <w:rFonts w:ascii="Times New Roman" w:hAnsi="Times New Roman" w:cs="Times New Roman"/>
          <w:sz w:val="28"/>
          <w:szCs w:val="28"/>
        </w:rPr>
        <w:t>,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 но </w:t>
      </w:r>
      <w:r w:rsidR="00FE69CC">
        <w:rPr>
          <w:rFonts w:ascii="Times New Roman" w:hAnsi="Times New Roman" w:cs="Times New Roman"/>
          <w:sz w:val="28"/>
          <w:szCs w:val="28"/>
        </w:rPr>
        <w:t>н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065D1E" w:rsidRPr="00C77AD6">
        <w:rPr>
          <w:rFonts w:ascii="Times New Roman" w:hAnsi="Times New Roman" w:cs="Times New Roman"/>
          <w:sz w:val="28"/>
          <w:szCs w:val="28"/>
        </w:rPr>
        <w:t>позд</w:t>
      </w:r>
      <w:r w:rsidR="00FE69CC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="00FE69CC">
        <w:rPr>
          <w:rFonts w:ascii="Times New Roman" w:hAnsi="Times New Roman" w:cs="Times New Roman"/>
          <w:sz w:val="28"/>
          <w:szCs w:val="28"/>
        </w:rPr>
        <w:t xml:space="preserve"> 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B94DBE">
        <w:rPr>
          <w:rFonts w:ascii="Times New Roman" w:hAnsi="Times New Roman" w:cs="Times New Roman"/>
          <w:sz w:val="28"/>
          <w:szCs w:val="28"/>
        </w:rPr>
        <w:t>4 р</w:t>
      </w:r>
      <w:r w:rsidR="00065D1E" w:rsidRPr="00C77AD6">
        <w:rPr>
          <w:rFonts w:ascii="Times New Roman" w:hAnsi="Times New Roman" w:cs="Times New Roman"/>
          <w:sz w:val="28"/>
          <w:szCs w:val="28"/>
        </w:rPr>
        <w:t>абочи</w:t>
      </w:r>
      <w:r w:rsidR="00B94DBE">
        <w:rPr>
          <w:rFonts w:ascii="Times New Roman" w:hAnsi="Times New Roman" w:cs="Times New Roman"/>
          <w:sz w:val="28"/>
          <w:szCs w:val="28"/>
        </w:rPr>
        <w:t>х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 дн</w:t>
      </w:r>
      <w:r w:rsidR="00B94DBE">
        <w:rPr>
          <w:rFonts w:ascii="Times New Roman" w:hAnsi="Times New Roman" w:cs="Times New Roman"/>
          <w:sz w:val="28"/>
          <w:szCs w:val="28"/>
        </w:rPr>
        <w:t>я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 до окончания текущего финансового года</w:t>
      </w:r>
      <w:r w:rsidR="00FE69CC">
        <w:rPr>
          <w:rFonts w:ascii="Times New Roman" w:hAnsi="Times New Roman" w:cs="Times New Roman"/>
          <w:sz w:val="28"/>
          <w:szCs w:val="28"/>
        </w:rPr>
        <w:t xml:space="preserve">, </w:t>
      </w:r>
      <w:r w:rsidR="00065D1E" w:rsidRPr="00C77AD6">
        <w:rPr>
          <w:rFonts w:ascii="Times New Roman" w:hAnsi="Times New Roman" w:cs="Times New Roman"/>
          <w:sz w:val="28"/>
          <w:szCs w:val="28"/>
        </w:rPr>
        <w:t>формируются «отрицательные» расходные расписания и направляются</w:t>
      </w:r>
      <w:r w:rsidR="00FE69CC">
        <w:rPr>
          <w:rFonts w:ascii="Times New Roman" w:hAnsi="Times New Roman" w:cs="Times New Roman"/>
          <w:sz w:val="28"/>
          <w:szCs w:val="28"/>
        </w:rPr>
        <w:t xml:space="preserve"> </w:t>
      </w:r>
      <w:r w:rsidR="00065D1E" w:rsidRPr="00C77AD6">
        <w:rPr>
          <w:rFonts w:ascii="Times New Roman" w:hAnsi="Times New Roman" w:cs="Times New Roman"/>
          <w:sz w:val="28"/>
          <w:szCs w:val="28"/>
        </w:rPr>
        <w:t xml:space="preserve">в </w:t>
      </w:r>
      <w:r w:rsidR="00003590">
        <w:rPr>
          <w:rFonts w:ascii="Times New Roman" w:hAnsi="Times New Roman" w:cs="Times New Roman"/>
          <w:sz w:val="28"/>
          <w:szCs w:val="28"/>
        </w:rPr>
        <w:t xml:space="preserve">Отдел № 4 </w:t>
      </w:r>
      <w:r w:rsidR="0077671D">
        <w:rPr>
          <w:rFonts w:ascii="Times New Roman" w:hAnsi="Times New Roman" w:cs="Times New Roman"/>
          <w:sz w:val="28"/>
          <w:szCs w:val="28"/>
        </w:rPr>
        <w:t>Управлени</w:t>
      </w:r>
      <w:r w:rsidR="00003590">
        <w:rPr>
          <w:rFonts w:ascii="Times New Roman" w:hAnsi="Times New Roman" w:cs="Times New Roman"/>
          <w:sz w:val="28"/>
          <w:szCs w:val="28"/>
        </w:rPr>
        <w:t>я</w:t>
      </w:r>
      <w:r w:rsidR="0077671D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Архангельской области и Ненецкому автономному округу (далее</w:t>
      </w:r>
      <w:r w:rsidR="00FF69F2">
        <w:rPr>
          <w:rFonts w:ascii="Times New Roman" w:hAnsi="Times New Roman" w:cs="Times New Roman"/>
          <w:sz w:val="28"/>
          <w:szCs w:val="28"/>
        </w:rPr>
        <w:t xml:space="preserve"> -</w:t>
      </w:r>
      <w:r w:rsidR="0077671D">
        <w:rPr>
          <w:rFonts w:ascii="Times New Roman" w:hAnsi="Times New Roman" w:cs="Times New Roman"/>
          <w:sz w:val="28"/>
          <w:szCs w:val="28"/>
        </w:rPr>
        <w:t xml:space="preserve"> орган Федерального казначейства)</w:t>
      </w:r>
      <w:r w:rsidR="0055544B">
        <w:rPr>
          <w:rFonts w:ascii="Times New Roman" w:hAnsi="Times New Roman" w:cs="Times New Roman"/>
          <w:sz w:val="28"/>
          <w:szCs w:val="28"/>
        </w:rPr>
        <w:t xml:space="preserve"> по системе удаленного финансового документооборота</w:t>
      </w:r>
      <w:r w:rsidR="00FE69CC">
        <w:rPr>
          <w:rFonts w:ascii="Times New Roman" w:hAnsi="Times New Roman" w:cs="Times New Roman"/>
          <w:sz w:val="28"/>
          <w:szCs w:val="28"/>
        </w:rPr>
        <w:t>:</w:t>
      </w:r>
    </w:p>
    <w:p w:rsidR="00065D1E" w:rsidRPr="00C77AD6" w:rsidRDefault="00065D1E" w:rsidP="005610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7AD6">
        <w:rPr>
          <w:rFonts w:ascii="Times New Roman" w:hAnsi="Times New Roman" w:cs="Times New Roman"/>
          <w:sz w:val="28"/>
          <w:szCs w:val="28"/>
        </w:rPr>
        <w:t>1) главными распорядителями на отзываемую сумму годовых лимитов</w:t>
      </w:r>
      <w:r w:rsidR="00FE69CC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бюдже</w:t>
      </w:r>
      <w:r w:rsidR="00FE69CC">
        <w:rPr>
          <w:rFonts w:ascii="Times New Roman" w:hAnsi="Times New Roman" w:cs="Times New Roman"/>
          <w:sz w:val="28"/>
          <w:szCs w:val="28"/>
        </w:rPr>
        <w:t>т</w:t>
      </w:r>
      <w:r w:rsidRPr="00C77AD6">
        <w:rPr>
          <w:rFonts w:ascii="Times New Roman" w:hAnsi="Times New Roman" w:cs="Times New Roman"/>
          <w:sz w:val="28"/>
          <w:szCs w:val="28"/>
        </w:rPr>
        <w:t>ных обязательств и бюджетных ассиг</w:t>
      </w:r>
      <w:r w:rsidR="00FE69CC">
        <w:rPr>
          <w:rFonts w:ascii="Times New Roman" w:hAnsi="Times New Roman" w:cs="Times New Roman"/>
          <w:sz w:val="28"/>
          <w:szCs w:val="28"/>
        </w:rPr>
        <w:t>нован</w:t>
      </w:r>
      <w:r w:rsidRPr="00C77AD6">
        <w:rPr>
          <w:rFonts w:ascii="Times New Roman" w:hAnsi="Times New Roman" w:cs="Times New Roman"/>
          <w:sz w:val="28"/>
          <w:szCs w:val="28"/>
        </w:rPr>
        <w:t>ий, доведенных</w:t>
      </w:r>
      <w:r w:rsidR="00FE69CC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на плановый период, с лицевого счета получателя бюджетных сред</w:t>
      </w:r>
      <w:r w:rsidR="00FE69CC">
        <w:rPr>
          <w:rFonts w:ascii="Times New Roman" w:hAnsi="Times New Roman" w:cs="Times New Roman"/>
          <w:sz w:val="28"/>
          <w:szCs w:val="28"/>
        </w:rPr>
        <w:t>ст</w:t>
      </w:r>
      <w:r w:rsidRPr="00C77AD6">
        <w:rPr>
          <w:rFonts w:ascii="Times New Roman" w:hAnsi="Times New Roman" w:cs="Times New Roman"/>
          <w:sz w:val="28"/>
          <w:szCs w:val="28"/>
        </w:rPr>
        <w:t>в</w:t>
      </w:r>
      <w:r w:rsidR="00FE69CC">
        <w:rPr>
          <w:rFonts w:ascii="Times New Roman" w:hAnsi="Times New Roman" w:cs="Times New Roman"/>
          <w:sz w:val="28"/>
          <w:szCs w:val="28"/>
        </w:rPr>
        <w:t xml:space="preserve">, </w:t>
      </w:r>
      <w:r w:rsidRPr="00C77AD6">
        <w:rPr>
          <w:rFonts w:ascii="Times New Roman" w:hAnsi="Times New Roman" w:cs="Times New Roman"/>
          <w:sz w:val="28"/>
          <w:szCs w:val="28"/>
        </w:rPr>
        <w:t>лицевого счета для учета операций по переданным полномочиям получателя</w:t>
      </w:r>
      <w:r w:rsidR="00FE69CC">
        <w:rPr>
          <w:rFonts w:ascii="Times New Roman" w:hAnsi="Times New Roman" w:cs="Times New Roman"/>
          <w:sz w:val="28"/>
          <w:szCs w:val="28"/>
        </w:rPr>
        <w:t xml:space="preserve"> б</w:t>
      </w:r>
      <w:r w:rsidRPr="00C77AD6">
        <w:rPr>
          <w:rFonts w:ascii="Times New Roman" w:hAnsi="Times New Roman" w:cs="Times New Roman"/>
          <w:sz w:val="28"/>
          <w:szCs w:val="28"/>
        </w:rPr>
        <w:t>юджетных средств на счет главного распорядителя бюджетных средств;</w:t>
      </w:r>
    </w:p>
    <w:p w:rsidR="00065D1E" w:rsidRDefault="00FE69CC" w:rsidP="00561054">
      <w:pPr>
        <w:pStyle w:val="ConsPlusTitle"/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1054">
        <w:rPr>
          <w:rFonts w:ascii="Times New Roman" w:hAnsi="Times New Roman" w:cs="Times New Roman"/>
          <w:b w:val="0"/>
          <w:sz w:val="28"/>
          <w:szCs w:val="28"/>
        </w:rPr>
        <w:t>2) отделом исполн</w:t>
      </w:r>
      <w:r w:rsidR="00065D1E" w:rsidRPr="00561054">
        <w:rPr>
          <w:rFonts w:ascii="Times New Roman" w:hAnsi="Times New Roman" w:cs="Times New Roman"/>
          <w:b w:val="0"/>
          <w:sz w:val="28"/>
          <w:szCs w:val="28"/>
        </w:rPr>
        <w:t>ения бюджета</w:t>
      </w:r>
      <w:r w:rsidRPr="00561054">
        <w:rPr>
          <w:rFonts w:ascii="Times New Roman" w:hAnsi="Times New Roman" w:cs="Times New Roman"/>
          <w:b w:val="0"/>
          <w:sz w:val="28"/>
          <w:szCs w:val="28"/>
        </w:rPr>
        <w:t xml:space="preserve"> и финансир</w:t>
      </w:r>
      <w:r w:rsidR="00E95340">
        <w:rPr>
          <w:rFonts w:ascii="Times New Roman" w:hAnsi="Times New Roman" w:cs="Times New Roman"/>
          <w:b w:val="0"/>
          <w:sz w:val="28"/>
          <w:szCs w:val="28"/>
        </w:rPr>
        <w:t xml:space="preserve">ования непроизводственной сферы Финансового управления </w:t>
      </w:r>
      <w:r w:rsidRPr="0056105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054" w:rsidRPr="00C77AD6">
        <w:rPr>
          <w:rFonts w:ascii="Times New Roman" w:hAnsi="Times New Roman" w:cs="Times New Roman"/>
          <w:b w:val="0"/>
          <w:sz w:val="28"/>
          <w:szCs w:val="28"/>
        </w:rPr>
        <w:t>Котласск</w:t>
      </w:r>
      <w:r w:rsidR="00E95340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61054" w:rsidRPr="00C77AD6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E95340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61054" w:rsidRPr="00C77A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5340">
        <w:rPr>
          <w:rFonts w:ascii="Times New Roman" w:hAnsi="Times New Roman" w:cs="Times New Roman"/>
          <w:b w:val="0"/>
          <w:sz w:val="28"/>
          <w:szCs w:val="28"/>
        </w:rPr>
        <w:t>округа Архангельской области</w:t>
      </w:r>
      <w:r w:rsidR="00561054">
        <w:rPr>
          <w:rFonts w:ascii="Times New Roman" w:hAnsi="Times New Roman" w:cs="Times New Roman"/>
          <w:b w:val="0"/>
          <w:sz w:val="28"/>
          <w:szCs w:val="28"/>
        </w:rPr>
        <w:t xml:space="preserve"> на отзывае</w:t>
      </w:r>
      <w:r w:rsidR="00065D1E" w:rsidRPr="00561054">
        <w:rPr>
          <w:rFonts w:ascii="Times New Roman" w:hAnsi="Times New Roman" w:cs="Times New Roman"/>
          <w:b w:val="0"/>
          <w:sz w:val="28"/>
          <w:szCs w:val="28"/>
        </w:rPr>
        <w:t>мую сумму</w:t>
      </w:r>
      <w:r w:rsidR="00561054" w:rsidRPr="00561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5D1E" w:rsidRPr="00561054">
        <w:rPr>
          <w:rFonts w:ascii="Times New Roman" w:hAnsi="Times New Roman" w:cs="Times New Roman"/>
          <w:b w:val="0"/>
          <w:sz w:val="28"/>
          <w:szCs w:val="28"/>
        </w:rPr>
        <w:lastRenderedPageBreak/>
        <w:t>годовых лимитов бюджетных обязательств и бюджетных ассигнований,</w:t>
      </w:r>
      <w:r w:rsidR="00561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5D1E" w:rsidRPr="00561054">
        <w:rPr>
          <w:rFonts w:ascii="Times New Roman" w:hAnsi="Times New Roman" w:cs="Times New Roman"/>
          <w:b w:val="0"/>
          <w:sz w:val="28"/>
          <w:szCs w:val="28"/>
        </w:rPr>
        <w:t>доведенных на плановый период, с лицевых счетов главных распорядителей</w:t>
      </w:r>
      <w:r w:rsidR="00561054"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="009C3298">
        <w:rPr>
          <w:rFonts w:ascii="Times New Roman" w:hAnsi="Times New Roman" w:cs="Times New Roman"/>
          <w:b w:val="0"/>
          <w:sz w:val="28"/>
          <w:szCs w:val="28"/>
        </w:rPr>
        <w:t>юджетных средств</w:t>
      </w:r>
      <w:r w:rsidR="00065D1E" w:rsidRPr="0056105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5D1E" w:rsidRPr="00C77AD6" w:rsidRDefault="00065D1E" w:rsidP="005610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7AD6">
        <w:rPr>
          <w:rFonts w:ascii="Times New Roman" w:hAnsi="Times New Roman" w:cs="Times New Roman"/>
          <w:sz w:val="28"/>
          <w:szCs w:val="28"/>
        </w:rPr>
        <w:t>При этом в «отрицательных» расходных расписаниях в строке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«Специальные указания» указываются слова «Уменьшение ЛБО очередного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финансового года и первого года планового периода», а в кодовой зоне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отражается код специальных указаний «8.0».</w:t>
      </w:r>
    </w:p>
    <w:p w:rsidR="00065D1E" w:rsidRPr="00C77AD6" w:rsidRDefault="00065D1E" w:rsidP="005610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7AD6">
        <w:rPr>
          <w:rFonts w:ascii="Times New Roman" w:hAnsi="Times New Roman" w:cs="Times New Roman"/>
          <w:sz w:val="28"/>
          <w:szCs w:val="28"/>
        </w:rPr>
        <w:t>Орган Федерального казначейства на ос</w:t>
      </w:r>
      <w:r w:rsidR="00561054">
        <w:rPr>
          <w:rFonts w:ascii="Times New Roman" w:hAnsi="Times New Roman" w:cs="Times New Roman"/>
          <w:sz w:val="28"/>
          <w:szCs w:val="28"/>
        </w:rPr>
        <w:t>н</w:t>
      </w:r>
      <w:r w:rsidRPr="00C77AD6">
        <w:rPr>
          <w:rFonts w:ascii="Times New Roman" w:hAnsi="Times New Roman" w:cs="Times New Roman"/>
          <w:sz w:val="28"/>
          <w:szCs w:val="28"/>
        </w:rPr>
        <w:t>овании полученных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 xml:space="preserve">от главных распорядителей и отдела исполнения </w:t>
      </w:r>
      <w:r w:rsidR="00561054" w:rsidRPr="00561054">
        <w:rPr>
          <w:rFonts w:ascii="Times New Roman" w:hAnsi="Times New Roman" w:cs="Times New Roman"/>
          <w:sz w:val="28"/>
          <w:szCs w:val="28"/>
        </w:rPr>
        <w:t xml:space="preserve">бюджета и финансирования непроизводственной сферы </w:t>
      </w:r>
      <w:r w:rsidR="00265D8D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561054" w:rsidRPr="00561054">
        <w:rPr>
          <w:rFonts w:ascii="Times New Roman" w:hAnsi="Times New Roman" w:cs="Times New Roman"/>
          <w:sz w:val="28"/>
          <w:szCs w:val="28"/>
        </w:rPr>
        <w:t>администрации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="00265D8D" w:rsidRPr="00265D8D">
        <w:rPr>
          <w:rFonts w:ascii="Times New Roman" w:hAnsi="Times New Roman" w:cs="Times New Roman"/>
          <w:sz w:val="28"/>
          <w:szCs w:val="28"/>
        </w:rPr>
        <w:t>Котласского муниципального округа Архангельской области</w:t>
      </w:r>
      <w:r w:rsidR="00561054" w:rsidRPr="00265D8D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«отрицательных» расходных расписаний отзывает лимиты бюджетных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обязательств и бюджетные ассигнования планового периода, учтенные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на лицевых счетах главных распорядителей и получателей бюджетных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средств.</w:t>
      </w:r>
    </w:p>
    <w:p w:rsidR="00065D1E" w:rsidRPr="00C77AD6" w:rsidRDefault="00065D1E" w:rsidP="00265D8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7AD6">
        <w:rPr>
          <w:rFonts w:ascii="Times New Roman" w:hAnsi="Times New Roman" w:cs="Times New Roman"/>
          <w:sz w:val="28"/>
          <w:szCs w:val="28"/>
        </w:rPr>
        <w:t>При этом контроль показателей «отрицательных» расходных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 xml:space="preserve">расписаний на соответствие требованию </w:t>
      </w:r>
      <w:proofErr w:type="spellStart"/>
      <w:r w:rsidRPr="00C77AD6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77AD6">
        <w:rPr>
          <w:rFonts w:ascii="Times New Roman" w:hAnsi="Times New Roman" w:cs="Times New Roman"/>
          <w:sz w:val="28"/>
          <w:szCs w:val="28"/>
        </w:rPr>
        <w:t xml:space="preserve"> поставленных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 xml:space="preserve">на учет в органах Федерального </w:t>
      </w:r>
      <w:proofErr w:type="gramStart"/>
      <w:r w:rsidRPr="00C77AD6">
        <w:rPr>
          <w:rFonts w:ascii="Times New Roman" w:hAnsi="Times New Roman" w:cs="Times New Roman"/>
          <w:sz w:val="28"/>
          <w:szCs w:val="28"/>
        </w:rPr>
        <w:t>казначейства бюджетных обязательств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proofErr w:type="gramEnd"/>
      <w:r w:rsidRPr="00C77AD6">
        <w:rPr>
          <w:rFonts w:ascii="Times New Roman" w:hAnsi="Times New Roman" w:cs="Times New Roman"/>
          <w:sz w:val="28"/>
          <w:szCs w:val="28"/>
        </w:rPr>
        <w:t xml:space="preserve"> </w:t>
      </w:r>
      <w:r w:rsidR="00265D8D" w:rsidRPr="00265D8D">
        <w:rPr>
          <w:rFonts w:ascii="Times New Roman" w:hAnsi="Times New Roman" w:cs="Times New Roman"/>
          <w:sz w:val="28"/>
          <w:szCs w:val="28"/>
        </w:rPr>
        <w:t xml:space="preserve">Котласского муниципального округа Архангельской области </w:t>
      </w:r>
      <w:r w:rsidRPr="00C77AD6">
        <w:rPr>
          <w:rFonts w:ascii="Times New Roman" w:hAnsi="Times New Roman" w:cs="Times New Roman"/>
          <w:sz w:val="28"/>
          <w:szCs w:val="28"/>
        </w:rPr>
        <w:t>над суммой измененных лимитов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бюджетных обязательств органом Федерального казначейства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:rsidR="00065D1E" w:rsidRDefault="00065D1E" w:rsidP="0056105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7AD6">
        <w:rPr>
          <w:rFonts w:ascii="Times New Roman" w:hAnsi="Times New Roman" w:cs="Times New Roman"/>
          <w:sz w:val="28"/>
          <w:szCs w:val="28"/>
        </w:rPr>
        <w:t>В период отзыва лимитов бюджетных обязательств допустимо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превышение ранее учтенных бюджетных обязательств получателей средств</w:t>
      </w:r>
      <w:r w:rsidR="00561054">
        <w:rPr>
          <w:rFonts w:ascii="Times New Roman" w:hAnsi="Times New Roman" w:cs="Times New Roman"/>
          <w:sz w:val="28"/>
          <w:szCs w:val="28"/>
        </w:rPr>
        <w:t xml:space="preserve"> б</w:t>
      </w:r>
      <w:r w:rsidRPr="00C77AD6">
        <w:rPr>
          <w:rFonts w:ascii="Times New Roman" w:hAnsi="Times New Roman" w:cs="Times New Roman"/>
          <w:sz w:val="28"/>
          <w:szCs w:val="28"/>
        </w:rPr>
        <w:t>юджета</w:t>
      </w:r>
      <w:r w:rsidR="00561054">
        <w:rPr>
          <w:rFonts w:ascii="Times New Roman" w:hAnsi="Times New Roman" w:cs="Times New Roman"/>
          <w:sz w:val="28"/>
          <w:szCs w:val="28"/>
        </w:rPr>
        <w:t xml:space="preserve"> </w:t>
      </w:r>
      <w:r w:rsidR="00387320" w:rsidRPr="00265D8D">
        <w:rPr>
          <w:rFonts w:ascii="Times New Roman" w:hAnsi="Times New Roman" w:cs="Times New Roman"/>
          <w:sz w:val="28"/>
          <w:szCs w:val="28"/>
        </w:rPr>
        <w:t>Котласского муниципального округа Архангельской области</w:t>
      </w:r>
      <w:r w:rsidR="00387320" w:rsidRPr="00C77AD6"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>над лимитами бюджетных обязательств.</w:t>
      </w:r>
    </w:p>
    <w:p w:rsidR="003F0DBE" w:rsidRDefault="003F0DBE" w:rsidP="00C319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7AD6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Pr="00561054">
        <w:rPr>
          <w:rFonts w:ascii="Times New Roman" w:hAnsi="Times New Roman" w:cs="Times New Roman"/>
          <w:sz w:val="28"/>
          <w:szCs w:val="28"/>
        </w:rPr>
        <w:t xml:space="preserve">отделом исполнения бюджета и финансирования непроизводственной сферы </w:t>
      </w:r>
      <w:r w:rsidRPr="003F0DBE">
        <w:rPr>
          <w:rFonts w:ascii="Times New Roman" w:hAnsi="Times New Roman" w:cs="Times New Roman"/>
          <w:sz w:val="28"/>
          <w:szCs w:val="28"/>
        </w:rPr>
        <w:t>Финансового управления администрации Котласского муниципального округа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AD6">
        <w:rPr>
          <w:rFonts w:ascii="Times New Roman" w:hAnsi="Times New Roman" w:cs="Times New Roman"/>
          <w:sz w:val="28"/>
          <w:szCs w:val="28"/>
        </w:rPr>
        <w:t xml:space="preserve">«отрицательных» расходных расписаний </w:t>
      </w: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направляют </w:t>
      </w:r>
      <w:r w:rsidRPr="001D6E45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Pr="001D6E45">
        <w:rPr>
          <w:rFonts w:ascii="Times New Roman" w:hAnsi="Times New Roman" w:cs="Times New Roman"/>
          <w:sz w:val="28"/>
          <w:szCs w:val="28"/>
        </w:rPr>
        <w:t xml:space="preserve"> текущего финансового года </w:t>
      </w:r>
      <w:r w:rsidR="00C31915">
        <w:rPr>
          <w:rFonts w:ascii="Times New Roman" w:hAnsi="Times New Roman" w:cs="Times New Roman"/>
          <w:sz w:val="28"/>
          <w:szCs w:val="28"/>
        </w:rPr>
        <w:t>заявку на</w:t>
      </w:r>
      <w:r w:rsidRPr="001D6E4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D6E45">
        <w:rPr>
          <w:rFonts w:ascii="Times New Roman" w:hAnsi="Times New Roman" w:cs="Times New Roman"/>
          <w:sz w:val="28"/>
          <w:szCs w:val="28"/>
        </w:rPr>
        <w:t>есении изменений в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E45">
        <w:rPr>
          <w:rFonts w:ascii="Times New Roman" w:hAnsi="Times New Roman" w:cs="Times New Roman"/>
          <w:sz w:val="28"/>
          <w:szCs w:val="28"/>
        </w:rPr>
        <w:t>сводной бюджетной росписи планового периода</w:t>
      </w:r>
      <w:r w:rsidR="00C31915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</w:t>
      </w:r>
      <w:r w:rsidR="005516EC">
        <w:rPr>
          <w:rFonts w:ascii="Times New Roman" w:hAnsi="Times New Roman" w:cs="Times New Roman"/>
          <w:sz w:val="28"/>
          <w:szCs w:val="28"/>
        </w:rPr>
        <w:t>ю</w:t>
      </w:r>
      <w:r w:rsidR="00C31915">
        <w:rPr>
          <w:rFonts w:ascii="Times New Roman" w:hAnsi="Times New Roman" w:cs="Times New Roman"/>
          <w:sz w:val="28"/>
          <w:szCs w:val="28"/>
        </w:rPr>
        <w:t xml:space="preserve"> </w:t>
      </w:r>
      <w:r w:rsidR="005516EC">
        <w:rPr>
          <w:rFonts w:ascii="Times New Roman" w:hAnsi="Times New Roman" w:cs="Times New Roman"/>
          <w:sz w:val="28"/>
          <w:szCs w:val="28"/>
        </w:rPr>
        <w:t xml:space="preserve">№ </w:t>
      </w:r>
      <w:r w:rsidR="00C31915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Pr="001D6E45">
        <w:rPr>
          <w:rFonts w:ascii="Times New Roman" w:hAnsi="Times New Roman" w:cs="Times New Roman"/>
          <w:sz w:val="28"/>
          <w:szCs w:val="28"/>
        </w:rPr>
        <w:t>.</w:t>
      </w:r>
    </w:p>
    <w:p w:rsidR="00A566B8" w:rsidRPr="001D6E45" w:rsidRDefault="00A566B8" w:rsidP="00A566B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</w:t>
      </w:r>
      <w:r w:rsidRPr="00561054">
        <w:rPr>
          <w:rFonts w:ascii="Times New Roman" w:hAnsi="Times New Roman" w:cs="Times New Roman"/>
          <w:sz w:val="28"/>
          <w:szCs w:val="28"/>
        </w:rPr>
        <w:t xml:space="preserve"> исполнения бюджета и финансирования непроизводственной сферы </w:t>
      </w:r>
      <w:r w:rsidRPr="003F0DBE">
        <w:rPr>
          <w:rFonts w:ascii="Times New Roman" w:hAnsi="Times New Roman" w:cs="Times New Roman"/>
          <w:sz w:val="28"/>
          <w:szCs w:val="28"/>
        </w:rPr>
        <w:t>Финансового управления администрации Котласского муниципального округа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E45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осуществляет </w:t>
      </w:r>
      <w:r w:rsidRPr="001D6E45">
        <w:rPr>
          <w:rFonts w:ascii="Times New Roman" w:hAnsi="Times New Roman" w:cs="Times New Roman"/>
          <w:sz w:val="28"/>
          <w:szCs w:val="28"/>
        </w:rPr>
        <w:t>проверку представленны</w:t>
      </w:r>
      <w:r>
        <w:rPr>
          <w:rFonts w:ascii="Times New Roman" w:hAnsi="Times New Roman" w:cs="Times New Roman"/>
          <w:sz w:val="28"/>
          <w:szCs w:val="28"/>
        </w:rPr>
        <w:t>х главными  распорядителями  заявок на</w:t>
      </w:r>
      <w:r w:rsidRPr="001D6E4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D6E45">
        <w:rPr>
          <w:rFonts w:ascii="Times New Roman" w:hAnsi="Times New Roman" w:cs="Times New Roman"/>
          <w:sz w:val="28"/>
          <w:szCs w:val="28"/>
        </w:rPr>
        <w:t>есении изменений в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E45">
        <w:rPr>
          <w:rFonts w:ascii="Times New Roman" w:hAnsi="Times New Roman" w:cs="Times New Roman"/>
          <w:sz w:val="28"/>
          <w:szCs w:val="28"/>
        </w:rPr>
        <w:t>сводной бюджетной росписи планового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E45">
        <w:rPr>
          <w:rFonts w:ascii="Times New Roman" w:hAnsi="Times New Roman" w:cs="Times New Roman"/>
          <w:sz w:val="28"/>
          <w:szCs w:val="28"/>
        </w:rPr>
        <w:t xml:space="preserve">на соответствие кодам бюджетной классификации расходов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D6E45">
        <w:rPr>
          <w:rFonts w:ascii="Times New Roman" w:hAnsi="Times New Roman" w:cs="Times New Roman"/>
          <w:sz w:val="28"/>
          <w:szCs w:val="28"/>
        </w:rPr>
        <w:t xml:space="preserve">юджета и объемам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D6E45">
        <w:rPr>
          <w:rFonts w:ascii="Times New Roman" w:hAnsi="Times New Roman" w:cs="Times New Roman"/>
          <w:sz w:val="28"/>
          <w:szCs w:val="28"/>
        </w:rPr>
        <w:t>юджетных данных, доведенных на плановый перио</w:t>
      </w:r>
      <w:r>
        <w:rPr>
          <w:rFonts w:ascii="Times New Roman" w:hAnsi="Times New Roman" w:cs="Times New Roman"/>
          <w:sz w:val="28"/>
          <w:szCs w:val="28"/>
        </w:rPr>
        <w:t>д д</w:t>
      </w:r>
      <w:r w:rsidRPr="001D6E45">
        <w:rPr>
          <w:rFonts w:ascii="Times New Roman" w:hAnsi="Times New Roman" w:cs="Times New Roman"/>
          <w:sz w:val="28"/>
          <w:szCs w:val="28"/>
        </w:rPr>
        <w:t>о главных распорядителей через о</w:t>
      </w:r>
      <w:r>
        <w:rPr>
          <w:rFonts w:ascii="Times New Roman" w:hAnsi="Times New Roman" w:cs="Times New Roman"/>
          <w:sz w:val="28"/>
          <w:szCs w:val="28"/>
        </w:rPr>
        <w:t xml:space="preserve">рганы Федерального казначейства, </w:t>
      </w:r>
      <w:r w:rsidRPr="001D6E45">
        <w:rPr>
          <w:rFonts w:ascii="Times New Roman" w:hAnsi="Times New Roman" w:cs="Times New Roman"/>
          <w:sz w:val="28"/>
          <w:szCs w:val="28"/>
        </w:rPr>
        <w:t>формируют «отрицательные» уведомления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бюджетных ассигнован</w:t>
      </w:r>
      <w:r w:rsidR="005E7812">
        <w:rPr>
          <w:rFonts w:ascii="Times New Roman" w:hAnsi="Times New Roman" w:cs="Times New Roman"/>
          <w:sz w:val="28"/>
          <w:szCs w:val="28"/>
        </w:rPr>
        <w:t>иях</w:t>
      </w:r>
      <w:r w:rsidRPr="001D6E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E45">
        <w:rPr>
          <w:rFonts w:ascii="Times New Roman" w:hAnsi="Times New Roman" w:cs="Times New Roman"/>
          <w:sz w:val="28"/>
          <w:szCs w:val="28"/>
        </w:rPr>
        <w:t>подписывают их</w:t>
      </w:r>
      <w:r>
        <w:rPr>
          <w:rFonts w:ascii="Times New Roman" w:hAnsi="Times New Roman" w:cs="Times New Roman"/>
          <w:sz w:val="28"/>
          <w:szCs w:val="28"/>
        </w:rPr>
        <w:t xml:space="preserve"> и направляют главным распорядителям</w:t>
      </w:r>
      <w:r w:rsidR="00792DF4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6B8" w:rsidRDefault="00A566B8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0BBB" w:rsidRDefault="00E80BBB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0BBB" w:rsidRDefault="00E80BBB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0BBB" w:rsidRDefault="00E80BBB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0BBB" w:rsidRDefault="00E80BBB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0BBB" w:rsidRDefault="00E80BBB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876" w:rsidRDefault="00C17876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C17876" w:rsidSect="00AF5779">
          <w:pgSz w:w="11906" w:h="16838"/>
          <w:pgMar w:top="426" w:right="850" w:bottom="1276" w:left="1701" w:header="708" w:footer="708" w:gutter="0"/>
          <w:cols w:space="708"/>
          <w:docGrid w:linePitch="360"/>
        </w:sectPr>
      </w:pPr>
    </w:p>
    <w:p w:rsidR="00A566B8" w:rsidRDefault="00A566B8" w:rsidP="00A566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566B8" w:rsidRDefault="00A566B8" w:rsidP="00C17876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952F1B">
        <w:rPr>
          <w:rFonts w:ascii="Times New Roman" w:hAnsi="Times New Roman" w:cs="Times New Roman"/>
          <w:sz w:val="28"/>
          <w:szCs w:val="28"/>
        </w:rPr>
        <w:t xml:space="preserve">к </w:t>
      </w:r>
      <w:r w:rsidR="006A3360">
        <w:rPr>
          <w:rFonts w:ascii="Times New Roman" w:hAnsi="Times New Roman" w:cs="Times New Roman"/>
          <w:sz w:val="28"/>
          <w:szCs w:val="28"/>
        </w:rPr>
        <w:t>Поряд</w:t>
      </w:r>
      <w:r w:rsidR="00952F1B" w:rsidRPr="00952F1B">
        <w:rPr>
          <w:rFonts w:ascii="Times New Roman" w:hAnsi="Times New Roman" w:cs="Times New Roman"/>
          <w:sz w:val="28"/>
          <w:szCs w:val="28"/>
        </w:rPr>
        <w:t>к</w:t>
      </w:r>
      <w:r w:rsidR="001C5196">
        <w:rPr>
          <w:rFonts w:ascii="Times New Roman" w:hAnsi="Times New Roman" w:cs="Times New Roman"/>
          <w:sz w:val="28"/>
          <w:szCs w:val="28"/>
        </w:rPr>
        <w:t>у</w:t>
      </w:r>
      <w:r w:rsidR="00952F1B" w:rsidRPr="00952F1B">
        <w:rPr>
          <w:rStyle w:val="2"/>
          <w:rFonts w:eastAsiaTheme="minorEastAsia"/>
          <w:b w:val="0"/>
          <w:i w:val="0"/>
          <w:sz w:val="28"/>
          <w:szCs w:val="28"/>
        </w:rPr>
        <w:t xml:space="preserve"> </w:t>
      </w:r>
      <w:r w:rsidR="00C17876" w:rsidRPr="00586AE0">
        <w:rPr>
          <w:rStyle w:val="2"/>
          <w:rFonts w:eastAsiaTheme="minorEastAsia"/>
          <w:b w:val="0"/>
          <w:i w:val="0"/>
          <w:sz w:val="28"/>
          <w:szCs w:val="28"/>
        </w:rPr>
        <w:t>об отзыве лимитов бюджетных обязательств и бюджетных ассигнований на плановый период в 2023 году</w:t>
      </w:r>
    </w:p>
    <w:p w:rsidR="00A566B8" w:rsidRDefault="00A566B8" w:rsidP="00A5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6B8" w:rsidRPr="00C17876" w:rsidRDefault="00A566B8" w:rsidP="00C1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7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566B8" w:rsidRPr="00C17876" w:rsidRDefault="00A566B8" w:rsidP="00C1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76">
        <w:rPr>
          <w:rFonts w:ascii="Times New Roman" w:hAnsi="Times New Roman" w:cs="Times New Roman"/>
          <w:b/>
          <w:sz w:val="24"/>
          <w:szCs w:val="24"/>
        </w:rPr>
        <w:t xml:space="preserve">на внесение изменений в </w:t>
      </w:r>
      <w:r w:rsidR="00952F1B" w:rsidRPr="00C17876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Pr="00C17876">
        <w:rPr>
          <w:rFonts w:ascii="Times New Roman" w:hAnsi="Times New Roman" w:cs="Times New Roman"/>
          <w:b/>
          <w:sz w:val="24"/>
          <w:szCs w:val="24"/>
        </w:rPr>
        <w:t>сводн</w:t>
      </w:r>
      <w:r w:rsidR="00952F1B" w:rsidRPr="00C17876">
        <w:rPr>
          <w:rFonts w:ascii="Times New Roman" w:hAnsi="Times New Roman" w:cs="Times New Roman"/>
          <w:b/>
          <w:sz w:val="24"/>
          <w:szCs w:val="24"/>
        </w:rPr>
        <w:t>ой</w:t>
      </w:r>
      <w:r w:rsidRPr="00C17876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 w:rsidR="00952F1B" w:rsidRPr="00C17876">
        <w:rPr>
          <w:rFonts w:ascii="Times New Roman" w:hAnsi="Times New Roman" w:cs="Times New Roman"/>
          <w:b/>
          <w:sz w:val="24"/>
          <w:szCs w:val="24"/>
        </w:rPr>
        <w:t>ой</w:t>
      </w:r>
      <w:r w:rsidRPr="00C17876">
        <w:rPr>
          <w:rFonts w:ascii="Times New Roman" w:hAnsi="Times New Roman" w:cs="Times New Roman"/>
          <w:b/>
          <w:sz w:val="24"/>
          <w:szCs w:val="24"/>
        </w:rPr>
        <w:t xml:space="preserve"> роспис</w:t>
      </w:r>
      <w:r w:rsidR="00952F1B" w:rsidRPr="00C17876">
        <w:rPr>
          <w:rFonts w:ascii="Times New Roman" w:hAnsi="Times New Roman" w:cs="Times New Roman"/>
          <w:b/>
          <w:sz w:val="24"/>
          <w:szCs w:val="24"/>
        </w:rPr>
        <w:t>и</w:t>
      </w:r>
    </w:p>
    <w:p w:rsidR="00A566B8" w:rsidRPr="00C17876" w:rsidRDefault="00952F1B" w:rsidP="00C1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76">
        <w:rPr>
          <w:rFonts w:ascii="Times New Roman" w:hAnsi="Times New Roman" w:cs="Times New Roman"/>
          <w:b/>
          <w:sz w:val="24"/>
          <w:szCs w:val="24"/>
        </w:rPr>
        <w:t>планового периода</w:t>
      </w:r>
      <w:r w:rsidR="00A566B8" w:rsidRPr="00C17876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Pr="00C17876">
        <w:rPr>
          <w:rFonts w:ascii="Times New Roman" w:hAnsi="Times New Roman" w:cs="Times New Roman"/>
          <w:b/>
          <w:sz w:val="24"/>
          <w:szCs w:val="24"/>
        </w:rPr>
        <w:t xml:space="preserve"> Котласского муниципального округа Архангельской области</w:t>
      </w:r>
    </w:p>
    <w:p w:rsidR="00A566B8" w:rsidRDefault="00A566B8" w:rsidP="00C178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C17876"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</w:rPr>
        <w:t>_________________________________________________</w:t>
      </w:r>
    </w:p>
    <w:p w:rsidR="00A566B8" w:rsidRPr="00952F1B" w:rsidRDefault="00A566B8" w:rsidP="00C17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2F1B">
        <w:rPr>
          <w:rFonts w:ascii="Times New Roman" w:hAnsi="Times New Roman" w:cs="Times New Roman"/>
          <w:sz w:val="20"/>
          <w:szCs w:val="20"/>
        </w:rPr>
        <w:t>(плановый период)</w:t>
      </w:r>
    </w:p>
    <w:p w:rsidR="00C17876" w:rsidRDefault="0086086D" w:rsidP="008608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="00A566B8">
        <w:rPr>
          <w:rFonts w:ascii="Courier New" w:hAnsi="Courier New" w:cs="Courier New"/>
          <w:sz w:val="20"/>
          <w:szCs w:val="20"/>
        </w:rPr>
        <w:t>______________________________</w:t>
      </w:r>
      <w:r w:rsidR="00952F1B">
        <w:rPr>
          <w:rFonts w:ascii="Courier New" w:hAnsi="Courier New" w:cs="Courier New"/>
          <w:sz w:val="20"/>
          <w:szCs w:val="20"/>
        </w:rPr>
        <w:t>_____________________</w:t>
      </w:r>
      <w:r w:rsidR="00A566B8">
        <w:rPr>
          <w:rFonts w:ascii="Courier New" w:hAnsi="Courier New" w:cs="Courier New"/>
          <w:sz w:val="20"/>
          <w:szCs w:val="20"/>
        </w:rPr>
        <w:t xml:space="preserve">_______________________        </w:t>
      </w:r>
    </w:p>
    <w:p w:rsidR="00A566B8" w:rsidRPr="00952F1B" w:rsidRDefault="00A566B8" w:rsidP="00860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952F1B">
        <w:rPr>
          <w:rFonts w:ascii="Times New Roman" w:hAnsi="Times New Roman" w:cs="Times New Roman"/>
          <w:sz w:val="20"/>
          <w:szCs w:val="20"/>
        </w:rPr>
        <w:t>(наименование главного распорядителя средств</w:t>
      </w:r>
      <w:r w:rsidR="00C17876">
        <w:rPr>
          <w:rFonts w:ascii="Times New Roman" w:hAnsi="Times New Roman" w:cs="Times New Roman"/>
          <w:sz w:val="20"/>
          <w:szCs w:val="20"/>
        </w:rPr>
        <w:t xml:space="preserve"> бюджета округа</w:t>
      </w:r>
      <w:r w:rsidRPr="00952F1B">
        <w:rPr>
          <w:rFonts w:ascii="Times New Roman" w:hAnsi="Times New Roman" w:cs="Times New Roman"/>
          <w:sz w:val="20"/>
          <w:szCs w:val="20"/>
        </w:rPr>
        <w:t>)</w:t>
      </w:r>
    </w:p>
    <w:p w:rsidR="00A566B8" w:rsidRPr="00952F1B" w:rsidRDefault="00A566B8" w:rsidP="0086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95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952F1B" w:rsidRPr="0095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решению Собрания депутатов Котласского муниципального округа Архангельской области о бюджете </w:t>
      </w:r>
      <w:r w:rsidR="0010349F" w:rsidRPr="0095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Котласского муниципального округа Архангельской области </w:t>
      </w:r>
      <w:r w:rsidR="00952F1B" w:rsidRPr="0095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очередной финансовый год и плановый период </w:t>
      </w:r>
      <w:r w:rsidRPr="00952F1B">
        <w:rPr>
          <w:rFonts w:ascii="Times New Roman" w:hAnsi="Times New Roman" w:cs="Times New Roman"/>
          <w:color w:val="000000" w:themeColor="text1"/>
          <w:sz w:val="24"/>
          <w:szCs w:val="24"/>
        </w:rPr>
        <w:t>от ______</w:t>
      </w:r>
      <w:r w:rsidR="0010349F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95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 20___ г. </w:t>
      </w:r>
      <w:r w:rsidR="00D22F4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5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</w:t>
      </w:r>
    </w:p>
    <w:p w:rsidR="00A566B8" w:rsidRPr="00952F1B" w:rsidRDefault="00A566B8" w:rsidP="008608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AF6F57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F6F57">
        <w:rPr>
          <w:rFonts w:ascii="Courier New" w:hAnsi="Courier New" w:cs="Courier New"/>
          <w:sz w:val="20"/>
          <w:szCs w:val="20"/>
        </w:rPr>
        <w:t xml:space="preserve">         </w:t>
      </w:r>
      <w:r w:rsidRPr="00952F1B">
        <w:rPr>
          <w:rFonts w:ascii="Times New Roman" w:hAnsi="Times New Roman" w:cs="Times New Roman"/>
          <w:sz w:val="20"/>
          <w:szCs w:val="20"/>
        </w:rPr>
        <w:t>Единица измерения: руб.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559"/>
        <w:gridCol w:w="1417"/>
        <w:gridCol w:w="1276"/>
        <w:gridCol w:w="1134"/>
        <w:gridCol w:w="1418"/>
        <w:gridCol w:w="1338"/>
        <w:gridCol w:w="2552"/>
        <w:gridCol w:w="1275"/>
        <w:gridCol w:w="2127"/>
      </w:tblGrid>
      <w:tr w:rsidR="00C17876" w:rsidTr="0086086D">
        <w:trPr>
          <w:trHeight w:val="688"/>
        </w:trPr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Сумма изменений</w:t>
            </w:r>
          </w:p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(- уменьшение)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086D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Справочно</w:t>
            </w:r>
            <w:proofErr w:type="spellEnd"/>
            <w:r w:rsidRPr="0086086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17876" w:rsidRPr="0086086D" w:rsidRDefault="00C17876" w:rsidP="0086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proofErr w:type="gramStart"/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обязательства</w:t>
            </w:r>
            <w:proofErr w:type="gramEnd"/>
            <w:r w:rsidRPr="0086086D">
              <w:rPr>
                <w:rFonts w:ascii="Times New Roman" w:hAnsi="Times New Roman" w:cs="Times New Roman"/>
                <w:sz w:val="20"/>
                <w:szCs w:val="20"/>
              </w:rPr>
              <w:t xml:space="preserve"> принятые</w:t>
            </w:r>
            <w:r w:rsidR="0086086D" w:rsidRPr="0086086D">
              <w:rPr>
                <w:rFonts w:ascii="Times New Roman" w:hAnsi="Times New Roman" w:cs="Times New Roman"/>
                <w:sz w:val="20"/>
                <w:szCs w:val="20"/>
              </w:rPr>
              <w:t xml:space="preserve"> в органе Федерального казначейства </w:t>
            </w: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608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плановом периоде</w:t>
            </w:r>
          </w:p>
        </w:tc>
      </w:tr>
      <w:tr w:rsidR="00C17876" w:rsidTr="00C17876">
        <w:tc>
          <w:tcPr>
            <w:tcW w:w="5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7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9F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</w:tr>
      <w:tr w:rsidR="0086086D" w:rsidTr="006A6845">
        <w:trPr>
          <w:trHeight w:val="4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6D" w:rsidRPr="0086086D" w:rsidRDefault="0086086D" w:rsidP="00952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6D" w:rsidRPr="0086086D" w:rsidRDefault="0086086D" w:rsidP="00952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Раздел/</w:t>
            </w:r>
          </w:p>
          <w:p w:rsidR="0086086D" w:rsidRPr="0086086D" w:rsidRDefault="0086086D" w:rsidP="00952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6D" w:rsidRPr="0086086D" w:rsidRDefault="0086086D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6D" w:rsidRPr="0086086D" w:rsidRDefault="0086086D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6D" w:rsidRDefault="0086086D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ервый</w:t>
            </w:r>
          </w:p>
          <w:p w:rsidR="0086086D" w:rsidRPr="0086086D" w:rsidRDefault="0086086D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6D" w:rsidRPr="0086086D" w:rsidRDefault="0086086D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 xml:space="preserve">второй </w:t>
            </w:r>
          </w:p>
          <w:p w:rsidR="0086086D" w:rsidRPr="0086086D" w:rsidRDefault="0086086D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 w:rsidP="0051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 w:rsidP="00C1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</w:tr>
      <w:tr w:rsidR="0086086D" w:rsidTr="006A684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Контракт (договор) дата 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 w:rsidP="00C9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6D" w:rsidRPr="0086086D" w:rsidRDefault="0086086D" w:rsidP="00C9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Контракт (договор) дата №</w:t>
            </w:r>
          </w:p>
        </w:tc>
      </w:tr>
      <w:tr w:rsidR="00C17876" w:rsidTr="00C17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C9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C9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C9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C9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C9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C9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C9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C9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C1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C17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17876" w:rsidTr="00C178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 w:rsidP="0061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76" w:rsidRPr="0086086D" w:rsidRDefault="00C17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6B8" w:rsidRPr="00176E38" w:rsidRDefault="00A566B8" w:rsidP="00A566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38">
        <w:rPr>
          <w:rFonts w:ascii="Times New Roman" w:hAnsi="Times New Roman" w:cs="Times New Roman"/>
          <w:sz w:val="24"/>
          <w:szCs w:val="24"/>
        </w:rPr>
        <w:t xml:space="preserve">    Подтверждаю   отсутствие   кредиторской  задолженности  по  уменьшаемым</w:t>
      </w:r>
      <w:r w:rsidR="00176E38">
        <w:rPr>
          <w:rFonts w:ascii="Times New Roman" w:hAnsi="Times New Roman" w:cs="Times New Roman"/>
          <w:sz w:val="24"/>
          <w:szCs w:val="24"/>
        </w:rPr>
        <w:t xml:space="preserve"> </w:t>
      </w:r>
      <w:r w:rsidRPr="00176E38">
        <w:rPr>
          <w:rFonts w:ascii="Times New Roman" w:hAnsi="Times New Roman" w:cs="Times New Roman"/>
          <w:sz w:val="24"/>
          <w:szCs w:val="24"/>
        </w:rPr>
        <w:t>расходам  на  текущую  дату,  а  также  гарантирую не допустить образования</w:t>
      </w:r>
      <w:r w:rsidR="00176E38">
        <w:rPr>
          <w:rFonts w:ascii="Times New Roman" w:hAnsi="Times New Roman" w:cs="Times New Roman"/>
          <w:sz w:val="24"/>
          <w:szCs w:val="24"/>
        </w:rPr>
        <w:t xml:space="preserve"> </w:t>
      </w:r>
      <w:r w:rsidRPr="00176E38">
        <w:rPr>
          <w:rFonts w:ascii="Times New Roman" w:hAnsi="Times New Roman" w:cs="Times New Roman"/>
          <w:sz w:val="24"/>
          <w:szCs w:val="24"/>
        </w:rPr>
        <w:t>кредиторской задолженности по уменьшаемым расходам.</w:t>
      </w:r>
    </w:p>
    <w:p w:rsidR="00787CFE" w:rsidRDefault="00787CFE" w:rsidP="0078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B8" w:rsidRPr="00176E38" w:rsidRDefault="00A566B8" w:rsidP="0078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38">
        <w:rPr>
          <w:rFonts w:ascii="Times New Roman" w:hAnsi="Times New Roman" w:cs="Times New Roman"/>
          <w:sz w:val="24"/>
          <w:szCs w:val="24"/>
        </w:rPr>
        <w:t>Руководитель главного распорядителя средств</w:t>
      </w:r>
    </w:p>
    <w:p w:rsidR="00A566B8" w:rsidRPr="00176E38" w:rsidRDefault="00A566B8" w:rsidP="00787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38">
        <w:rPr>
          <w:rFonts w:ascii="Times New Roman" w:hAnsi="Times New Roman" w:cs="Times New Roman"/>
          <w:sz w:val="24"/>
          <w:szCs w:val="24"/>
        </w:rPr>
        <w:t xml:space="preserve">бюджета (заместитель)           </w:t>
      </w:r>
      <w:r w:rsidR="00176E38" w:rsidRPr="00176E38">
        <w:rPr>
          <w:rFonts w:ascii="Times New Roman" w:hAnsi="Times New Roman" w:cs="Times New Roman"/>
          <w:sz w:val="24"/>
          <w:szCs w:val="24"/>
        </w:rPr>
        <w:t xml:space="preserve">   </w:t>
      </w:r>
      <w:r w:rsidR="00176E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76E38" w:rsidRPr="00176E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6E38">
        <w:rPr>
          <w:rFonts w:ascii="Times New Roman" w:hAnsi="Times New Roman" w:cs="Times New Roman"/>
          <w:sz w:val="24"/>
          <w:szCs w:val="24"/>
        </w:rPr>
        <w:t xml:space="preserve"> _________ _____________________</w:t>
      </w:r>
    </w:p>
    <w:p w:rsidR="00A566B8" w:rsidRPr="00A84BB7" w:rsidRDefault="00A566B8" w:rsidP="00A566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BB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176E38" w:rsidRPr="00A84BB7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A84BB7">
        <w:rPr>
          <w:rFonts w:ascii="Times New Roman" w:hAnsi="Times New Roman" w:cs="Times New Roman"/>
          <w:sz w:val="20"/>
          <w:szCs w:val="20"/>
        </w:rPr>
        <w:t xml:space="preserve"> </w:t>
      </w:r>
      <w:r w:rsidR="00A84BB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84BB7">
        <w:rPr>
          <w:rFonts w:ascii="Times New Roman" w:hAnsi="Times New Roman" w:cs="Times New Roman"/>
          <w:sz w:val="20"/>
          <w:szCs w:val="20"/>
        </w:rPr>
        <w:t>(подпись)</w:t>
      </w:r>
      <w:r w:rsidR="00176E38" w:rsidRPr="00A84BB7">
        <w:rPr>
          <w:rFonts w:ascii="Times New Roman" w:hAnsi="Times New Roman" w:cs="Times New Roman"/>
          <w:sz w:val="20"/>
          <w:szCs w:val="20"/>
        </w:rPr>
        <w:t xml:space="preserve"> </w:t>
      </w:r>
      <w:r w:rsidR="00A84BB7">
        <w:rPr>
          <w:rFonts w:ascii="Times New Roman" w:hAnsi="Times New Roman" w:cs="Times New Roman"/>
          <w:sz w:val="20"/>
          <w:szCs w:val="20"/>
        </w:rPr>
        <w:t xml:space="preserve"> </w:t>
      </w:r>
      <w:r w:rsidR="002A78A6">
        <w:rPr>
          <w:rFonts w:ascii="Times New Roman" w:hAnsi="Times New Roman" w:cs="Times New Roman"/>
          <w:sz w:val="20"/>
          <w:szCs w:val="20"/>
        </w:rPr>
        <w:t xml:space="preserve">      </w:t>
      </w:r>
      <w:r w:rsidR="00176E38" w:rsidRPr="00A84BB7">
        <w:rPr>
          <w:rFonts w:ascii="Times New Roman" w:hAnsi="Times New Roman" w:cs="Times New Roman"/>
          <w:sz w:val="20"/>
          <w:szCs w:val="20"/>
        </w:rPr>
        <w:t xml:space="preserve"> </w:t>
      </w:r>
      <w:r w:rsidRPr="00A84BB7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A566B8" w:rsidRPr="00176E38" w:rsidRDefault="00A566B8" w:rsidP="00A566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38">
        <w:rPr>
          <w:rFonts w:ascii="Times New Roman" w:hAnsi="Times New Roman" w:cs="Times New Roman"/>
          <w:sz w:val="24"/>
          <w:szCs w:val="24"/>
        </w:rPr>
        <w:t>Исполнитель                       ___________ ___________________ _________</w:t>
      </w:r>
    </w:p>
    <w:p w:rsidR="0086086D" w:rsidRDefault="00A566B8" w:rsidP="00A566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BB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76E38" w:rsidRPr="00A84BB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4BB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84BB7">
        <w:rPr>
          <w:rFonts w:ascii="Times New Roman" w:hAnsi="Times New Roman" w:cs="Times New Roman"/>
          <w:sz w:val="20"/>
          <w:szCs w:val="20"/>
        </w:rPr>
        <w:t xml:space="preserve">    (должность)</w:t>
      </w:r>
      <w:r w:rsidR="00176E38" w:rsidRPr="00A84BB7">
        <w:rPr>
          <w:rFonts w:ascii="Times New Roman" w:hAnsi="Times New Roman" w:cs="Times New Roman"/>
          <w:sz w:val="20"/>
          <w:szCs w:val="20"/>
        </w:rPr>
        <w:t xml:space="preserve">  </w:t>
      </w:r>
      <w:r w:rsidR="00A84BB7">
        <w:rPr>
          <w:rFonts w:ascii="Times New Roman" w:hAnsi="Times New Roman" w:cs="Times New Roman"/>
          <w:sz w:val="20"/>
          <w:szCs w:val="20"/>
        </w:rPr>
        <w:t xml:space="preserve">  </w:t>
      </w:r>
      <w:r w:rsidRPr="00A84BB7">
        <w:rPr>
          <w:rFonts w:ascii="Times New Roman" w:hAnsi="Times New Roman" w:cs="Times New Roman"/>
          <w:sz w:val="20"/>
          <w:szCs w:val="20"/>
        </w:rPr>
        <w:t xml:space="preserve"> (фамилия, инициалы) </w:t>
      </w:r>
      <w:r w:rsidR="00A84BB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84BB7">
        <w:rPr>
          <w:rFonts w:ascii="Times New Roman" w:hAnsi="Times New Roman" w:cs="Times New Roman"/>
          <w:sz w:val="20"/>
          <w:szCs w:val="20"/>
        </w:rPr>
        <w:t>(телефон)</w:t>
      </w:r>
    </w:p>
    <w:p w:rsidR="00A566B8" w:rsidRPr="00176E38" w:rsidRDefault="0086086D" w:rsidP="00A566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A566B8" w:rsidRPr="00176E38">
        <w:rPr>
          <w:rFonts w:ascii="Times New Roman" w:hAnsi="Times New Roman" w:cs="Times New Roman"/>
          <w:sz w:val="24"/>
          <w:szCs w:val="24"/>
        </w:rPr>
        <w:t>ата _____________</w:t>
      </w:r>
    </w:p>
    <w:sectPr w:rsidR="00A566B8" w:rsidRPr="00176E38" w:rsidSect="0086086D">
      <w:pgSz w:w="16838" w:h="11906" w:orient="landscape"/>
      <w:pgMar w:top="568" w:right="425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F72"/>
    <w:multiLevelType w:val="hybridMultilevel"/>
    <w:tmpl w:val="C250EA26"/>
    <w:lvl w:ilvl="0" w:tplc="766ECFF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04E"/>
    <w:multiLevelType w:val="hybridMultilevel"/>
    <w:tmpl w:val="C250EA26"/>
    <w:lvl w:ilvl="0" w:tplc="766ECFF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37A15"/>
    <w:multiLevelType w:val="hybridMultilevel"/>
    <w:tmpl w:val="9740F73E"/>
    <w:lvl w:ilvl="0" w:tplc="BC3602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7577"/>
    <w:multiLevelType w:val="hybridMultilevel"/>
    <w:tmpl w:val="1836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97FFB"/>
    <w:multiLevelType w:val="hybridMultilevel"/>
    <w:tmpl w:val="E8268596"/>
    <w:lvl w:ilvl="0" w:tplc="39CA72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14444"/>
    <w:multiLevelType w:val="hybridMultilevel"/>
    <w:tmpl w:val="74BE24A6"/>
    <w:lvl w:ilvl="0" w:tplc="177EA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F7CB9"/>
    <w:multiLevelType w:val="hybridMultilevel"/>
    <w:tmpl w:val="7EEED9E0"/>
    <w:lvl w:ilvl="0" w:tplc="4A727D6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1A78"/>
    <w:rsid w:val="00003590"/>
    <w:rsid w:val="00006005"/>
    <w:rsid w:val="00034096"/>
    <w:rsid w:val="00065D1E"/>
    <w:rsid w:val="000A1684"/>
    <w:rsid w:val="000A5CDC"/>
    <w:rsid w:val="0010349F"/>
    <w:rsid w:val="00105BBB"/>
    <w:rsid w:val="001732AE"/>
    <w:rsid w:val="00176E38"/>
    <w:rsid w:val="001C5196"/>
    <w:rsid w:val="001D6E45"/>
    <w:rsid w:val="002230DC"/>
    <w:rsid w:val="00252133"/>
    <w:rsid w:val="00265D8D"/>
    <w:rsid w:val="002A3E6B"/>
    <w:rsid w:val="002A78A6"/>
    <w:rsid w:val="00387320"/>
    <w:rsid w:val="003F0DBE"/>
    <w:rsid w:val="00424261"/>
    <w:rsid w:val="004540D3"/>
    <w:rsid w:val="00462FA6"/>
    <w:rsid w:val="0046759C"/>
    <w:rsid w:val="005516EC"/>
    <w:rsid w:val="0055544B"/>
    <w:rsid w:val="00560CE8"/>
    <w:rsid w:val="00561054"/>
    <w:rsid w:val="0057796D"/>
    <w:rsid w:val="00586AE0"/>
    <w:rsid w:val="005C4CFD"/>
    <w:rsid w:val="005E7812"/>
    <w:rsid w:val="00612878"/>
    <w:rsid w:val="006A3360"/>
    <w:rsid w:val="006B1C75"/>
    <w:rsid w:val="006B3169"/>
    <w:rsid w:val="006C6177"/>
    <w:rsid w:val="00712B19"/>
    <w:rsid w:val="007175C0"/>
    <w:rsid w:val="0077671D"/>
    <w:rsid w:val="00786E1E"/>
    <w:rsid w:val="00787CFE"/>
    <w:rsid w:val="00792DF4"/>
    <w:rsid w:val="007B7D30"/>
    <w:rsid w:val="007D2F2B"/>
    <w:rsid w:val="007D4729"/>
    <w:rsid w:val="007D6460"/>
    <w:rsid w:val="007F4CA2"/>
    <w:rsid w:val="00810538"/>
    <w:rsid w:val="008335AB"/>
    <w:rsid w:val="008446CC"/>
    <w:rsid w:val="0086086D"/>
    <w:rsid w:val="008A4276"/>
    <w:rsid w:val="008B3D7A"/>
    <w:rsid w:val="008B70BC"/>
    <w:rsid w:val="00912ED4"/>
    <w:rsid w:val="00947E48"/>
    <w:rsid w:val="00952F1B"/>
    <w:rsid w:val="009C3298"/>
    <w:rsid w:val="009F2D02"/>
    <w:rsid w:val="00A41ECB"/>
    <w:rsid w:val="00A566B8"/>
    <w:rsid w:val="00A84BB7"/>
    <w:rsid w:val="00AA444F"/>
    <w:rsid w:val="00AB0A99"/>
    <w:rsid w:val="00AB5A7D"/>
    <w:rsid w:val="00AC572B"/>
    <w:rsid w:val="00AF5779"/>
    <w:rsid w:val="00AF6F57"/>
    <w:rsid w:val="00B00446"/>
    <w:rsid w:val="00B259A3"/>
    <w:rsid w:val="00B51E99"/>
    <w:rsid w:val="00B94DBE"/>
    <w:rsid w:val="00C024C3"/>
    <w:rsid w:val="00C0711D"/>
    <w:rsid w:val="00C17876"/>
    <w:rsid w:val="00C31915"/>
    <w:rsid w:val="00C77AD6"/>
    <w:rsid w:val="00CD5BF4"/>
    <w:rsid w:val="00CF2E8D"/>
    <w:rsid w:val="00D22F4C"/>
    <w:rsid w:val="00D51E16"/>
    <w:rsid w:val="00D70B0B"/>
    <w:rsid w:val="00D9049B"/>
    <w:rsid w:val="00DB501A"/>
    <w:rsid w:val="00DB54CC"/>
    <w:rsid w:val="00DC5AF9"/>
    <w:rsid w:val="00E80BBB"/>
    <w:rsid w:val="00E81A78"/>
    <w:rsid w:val="00E95340"/>
    <w:rsid w:val="00F03AE5"/>
    <w:rsid w:val="00FE69CC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C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rsid w:val="00DC5A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C5A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C5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AF9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912E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7D6460"/>
    <w:rPr>
      <w:rFonts w:ascii="Calibri" w:eastAsia="Times New Roman" w:hAnsi="Calibri" w:cs="Calibri"/>
      <w:szCs w:val="20"/>
    </w:rPr>
  </w:style>
  <w:style w:type="character" w:customStyle="1" w:styleId="2">
    <w:name w:val="Основной текст (2) + Курсив"/>
    <w:rsid w:val="007D646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A56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C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rsid w:val="00DC5A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C5A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C5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AF9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912E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EEAFC-AB01-476A-A259-199E8CF7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Котласский муницип. район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Георгиевна</dc:creator>
  <cp:lastModifiedBy>Елена Юрьевна Ядрихинская</cp:lastModifiedBy>
  <cp:revision>64</cp:revision>
  <cp:lastPrinted>2023-12-21T10:36:00Z</cp:lastPrinted>
  <dcterms:created xsi:type="dcterms:W3CDTF">2019-12-19T12:37:00Z</dcterms:created>
  <dcterms:modified xsi:type="dcterms:W3CDTF">2023-12-26T05:36:00Z</dcterms:modified>
</cp:coreProperties>
</file>